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5B23CDA4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0D57B62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7F8">
        <w:rPr>
          <w:rFonts w:ascii="futura-pt" w:hAnsi="futura-pt"/>
          <w:b w:val="0"/>
          <w:bCs w:val="0"/>
          <w:color w:val="00263A"/>
        </w:rPr>
        <w:t>confined space HVAC</w:t>
      </w:r>
    </w:p>
    <w:p w14:paraId="4D21F7E4" w14:textId="77777777" w:rsidR="004957F8" w:rsidRPr="004957F8" w:rsidRDefault="004957F8" w:rsidP="004957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957F8">
        <w:rPr>
          <w:rFonts w:ascii="Calibri" w:hAnsi="Calibri" w:cs="Calibri"/>
          <w:sz w:val="22"/>
          <w:szCs w:val="22"/>
        </w:rPr>
        <w:t>Identifying whether there is a confined space in the workplace can sometimes be tricky. This can especially be true in HVAC due to working in a different home or building each day. Each comes with a new area to assess and work in. Confined spaces for this industry vary widely including attics, crawl spaces, small closets etc.</w:t>
      </w:r>
    </w:p>
    <w:p w14:paraId="2B2FB4BB" w14:textId="77777777" w:rsidR="004957F8" w:rsidRPr="004957F8" w:rsidRDefault="004957F8" w:rsidP="004957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03527AC" w14:textId="77777777" w:rsidR="004957F8" w:rsidRPr="004957F8" w:rsidRDefault="004957F8" w:rsidP="004957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957F8">
        <w:rPr>
          <w:rFonts w:ascii="Calibri" w:hAnsi="Calibri" w:cs="Calibri"/>
          <w:sz w:val="22"/>
          <w:szCs w:val="22"/>
        </w:rPr>
        <w:t>Is it a confined space?</w:t>
      </w:r>
    </w:p>
    <w:p w14:paraId="723FE519" w14:textId="77777777" w:rsidR="004957F8" w:rsidRPr="004957F8" w:rsidRDefault="004957F8" w:rsidP="004957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844D457" w14:textId="77777777" w:rsidR="004957F8" w:rsidRPr="004957F8" w:rsidRDefault="004957F8" w:rsidP="004957F8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4957F8">
        <w:rPr>
          <w:rFonts w:ascii="Calibri" w:hAnsi="Calibri" w:cs="Calibri"/>
          <w:i/>
          <w:iCs/>
          <w:sz w:val="22"/>
          <w:szCs w:val="22"/>
        </w:rPr>
        <w:t>An area is a confined space if the answer is yes to these three questions:</w:t>
      </w:r>
    </w:p>
    <w:p w14:paraId="2392C295" w14:textId="77777777" w:rsidR="004957F8" w:rsidRPr="004957F8" w:rsidRDefault="004957F8" w:rsidP="004957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03F91B7" w14:textId="77777777" w:rsidR="004957F8" w:rsidRPr="004957F8" w:rsidRDefault="004957F8" w:rsidP="004957F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57F8">
        <w:rPr>
          <w:rFonts w:ascii="Calibri" w:hAnsi="Calibri" w:cs="Calibri"/>
        </w:rPr>
        <w:t>Is it large enough for a person to enter?</w:t>
      </w:r>
    </w:p>
    <w:p w14:paraId="31C5ED2D" w14:textId="77777777" w:rsidR="004957F8" w:rsidRPr="004957F8" w:rsidRDefault="004957F8" w:rsidP="004957F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57F8">
        <w:rPr>
          <w:rFonts w:ascii="Calibri" w:hAnsi="Calibri" w:cs="Calibri"/>
        </w:rPr>
        <w:t>Is the entry/exit restricted?</w:t>
      </w:r>
    </w:p>
    <w:p w14:paraId="1128AD12" w14:textId="77777777" w:rsidR="004957F8" w:rsidRPr="004957F8" w:rsidRDefault="004957F8" w:rsidP="004957F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57F8">
        <w:rPr>
          <w:rFonts w:ascii="Calibri" w:hAnsi="Calibri" w:cs="Calibri"/>
        </w:rPr>
        <w:t>Is the area designed for occupancy?</w:t>
      </w:r>
    </w:p>
    <w:p w14:paraId="60843738" w14:textId="77777777" w:rsidR="004957F8" w:rsidRPr="004957F8" w:rsidRDefault="004957F8" w:rsidP="004957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B475B93" w14:textId="77777777" w:rsidR="004957F8" w:rsidRPr="004957F8" w:rsidRDefault="004957F8" w:rsidP="004957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957F8">
        <w:rPr>
          <w:rFonts w:ascii="Calibri" w:hAnsi="Calibri" w:cs="Calibri"/>
          <w:sz w:val="22"/>
          <w:szCs w:val="22"/>
        </w:rPr>
        <w:t>Is a permit required?</w:t>
      </w:r>
    </w:p>
    <w:p w14:paraId="0B90F664" w14:textId="77777777" w:rsidR="004957F8" w:rsidRPr="004957F8" w:rsidRDefault="004957F8" w:rsidP="004957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3490197" w14:textId="77777777" w:rsidR="004957F8" w:rsidRPr="004957F8" w:rsidRDefault="004957F8" w:rsidP="004957F8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4957F8">
        <w:rPr>
          <w:rFonts w:ascii="Calibri" w:hAnsi="Calibri" w:cs="Calibri"/>
          <w:i/>
          <w:iCs/>
          <w:sz w:val="22"/>
          <w:szCs w:val="22"/>
        </w:rPr>
        <w:t>A permit-required confined space exists if one of these conditions are present:</w:t>
      </w:r>
    </w:p>
    <w:p w14:paraId="32CEDE97" w14:textId="77777777" w:rsidR="004957F8" w:rsidRPr="004957F8" w:rsidRDefault="004957F8" w:rsidP="004957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53E0D70" w14:textId="77777777" w:rsidR="004957F8" w:rsidRPr="004957F8" w:rsidRDefault="004957F8" w:rsidP="004957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957F8">
        <w:rPr>
          <w:rFonts w:ascii="Calibri" w:hAnsi="Calibri" w:cs="Calibri"/>
          <w:sz w:val="22"/>
          <w:szCs w:val="22"/>
        </w:rPr>
        <w:t>Yes, to one = permit required</w:t>
      </w:r>
    </w:p>
    <w:p w14:paraId="78965F92" w14:textId="77777777" w:rsidR="004957F8" w:rsidRPr="004957F8" w:rsidRDefault="004957F8" w:rsidP="004957F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57F8">
        <w:rPr>
          <w:rFonts w:ascii="Calibri" w:hAnsi="Calibri" w:cs="Calibri"/>
        </w:rPr>
        <w:t>Is the atmosphere hazardous?</w:t>
      </w:r>
    </w:p>
    <w:p w14:paraId="3BDD54BB" w14:textId="77777777" w:rsidR="004957F8" w:rsidRPr="004957F8" w:rsidRDefault="004957F8" w:rsidP="004957F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57F8">
        <w:rPr>
          <w:rFonts w:ascii="Calibri" w:hAnsi="Calibri" w:cs="Calibri"/>
        </w:rPr>
        <w:t>Engulfing hazard present?</w:t>
      </w:r>
    </w:p>
    <w:p w14:paraId="35086AF7" w14:textId="77777777" w:rsidR="004957F8" w:rsidRPr="004957F8" w:rsidRDefault="004957F8" w:rsidP="004957F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57F8">
        <w:rPr>
          <w:rFonts w:ascii="Calibri" w:hAnsi="Calibri" w:cs="Calibri"/>
        </w:rPr>
        <w:t>Does it slope or have walls?</w:t>
      </w:r>
    </w:p>
    <w:p w14:paraId="1EFC6830" w14:textId="77777777" w:rsidR="004957F8" w:rsidRPr="004957F8" w:rsidRDefault="004957F8" w:rsidP="004957F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57F8">
        <w:rPr>
          <w:rFonts w:ascii="Calibri" w:hAnsi="Calibri" w:cs="Calibri"/>
        </w:rPr>
        <w:t>Other hazards present?</w:t>
      </w:r>
    </w:p>
    <w:p w14:paraId="5435C6D6" w14:textId="77777777" w:rsidR="004957F8" w:rsidRPr="004957F8" w:rsidRDefault="004957F8" w:rsidP="004957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E19F1EF" w14:textId="48DAFF57" w:rsidR="004957F8" w:rsidRPr="004957F8" w:rsidRDefault="004957F8" w:rsidP="004957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957F8">
        <w:rPr>
          <w:rFonts w:ascii="Calibri" w:hAnsi="Calibri" w:cs="Calibri"/>
          <w:sz w:val="22"/>
          <w:szCs w:val="22"/>
        </w:rPr>
        <w:t xml:space="preserve">Simplifying the process of determining if a confined space exists will ensure employees are properly protected in areas that have a potential threat to life and health. There </w:t>
      </w:r>
      <w:r>
        <w:rPr>
          <w:rFonts w:ascii="Calibri" w:hAnsi="Calibri" w:cs="Calibri"/>
          <w:sz w:val="22"/>
          <w:szCs w:val="22"/>
        </w:rPr>
        <w:t>are</w:t>
      </w:r>
      <w:r w:rsidRPr="004957F8">
        <w:rPr>
          <w:rFonts w:ascii="Calibri" w:hAnsi="Calibri" w:cs="Calibri"/>
          <w:sz w:val="22"/>
          <w:szCs w:val="22"/>
        </w:rPr>
        <w:t xml:space="preserve"> no room for shortcuts. The result could have deadly consequences. </w:t>
      </w:r>
    </w:p>
    <w:p w14:paraId="346330C5" w14:textId="77777777" w:rsidR="004957F8" w:rsidRPr="004957F8" w:rsidRDefault="004957F8" w:rsidP="004957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C52D254" w14:textId="77777777" w:rsidR="004957F8" w:rsidRPr="004957F8" w:rsidRDefault="004957F8" w:rsidP="004957F8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4957F8">
        <w:rPr>
          <w:rFonts w:ascii="Calibri" w:hAnsi="Calibri" w:cs="Calibri"/>
          <w:i/>
          <w:iCs/>
          <w:sz w:val="22"/>
          <w:szCs w:val="22"/>
        </w:rPr>
        <w:t>What to do when encountering a confined space:</w:t>
      </w:r>
    </w:p>
    <w:p w14:paraId="705BB568" w14:textId="77777777" w:rsidR="004957F8" w:rsidRPr="004957F8" w:rsidRDefault="004957F8" w:rsidP="004957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94B4F45" w14:textId="77777777" w:rsidR="004957F8" w:rsidRPr="004957F8" w:rsidRDefault="004957F8" w:rsidP="004957F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57F8">
        <w:rPr>
          <w:rFonts w:ascii="Calibri" w:hAnsi="Calibri" w:cs="Calibri"/>
        </w:rPr>
        <w:t>Employees should not enter a confined space unless they have been through confined space training within the last 3 years</w:t>
      </w:r>
    </w:p>
    <w:p w14:paraId="292CC08A" w14:textId="77777777" w:rsidR="004957F8" w:rsidRPr="004957F8" w:rsidRDefault="004957F8" w:rsidP="004957F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57F8">
        <w:rPr>
          <w:rFonts w:ascii="Calibri" w:hAnsi="Calibri" w:cs="Calibri"/>
        </w:rPr>
        <w:t>Determine if the space is permit required</w:t>
      </w:r>
    </w:p>
    <w:p w14:paraId="34E349FF" w14:textId="77777777" w:rsidR="004957F8" w:rsidRPr="004957F8" w:rsidRDefault="004957F8" w:rsidP="004957F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57F8">
        <w:rPr>
          <w:rFonts w:ascii="Calibri" w:hAnsi="Calibri" w:cs="Calibri"/>
        </w:rPr>
        <w:t xml:space="preserve">Follow the company’s confined space written program </w:t>
      </w:r>
    </w:p>
    <w:p w14:paraId="0E9A89A4" w14:textId="77777777" w:rsidR="004957F8" w:rsidRPr="004957F8" w:rsidRDefault="004957F8" w:rsidP="004957F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57F8">
        <w:rPr>
          <w:rFonts w:ascii="Calibri" w:hAnsi="Calibri" w:cs="Calibri"/>
        </w:rPr>
        <w:t>Remove any hazards that can be removed before entering</w:t>
      </w:r>
    </w:p>
    <w:p w14:paraId="599F0F6D" w14:textId="77777777" w:rsidR="004957F8" w:rsidRPr="004957F8" w:rsidRDefault="004957F8" w:rsidP="004957F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57F8">
        <w:rPr>
          <w:rFonts w:ascii="Calibri" w:hAnsi="Calibri" w:cs="Calibri"/>
        </w:rPr>
        <w:t>Ensure there is adequate safety equipment before entering such as ventilation equipment, air monitors and an emergency plan in place</w:t>
      </w:r>
    </w:p>
    <w:p w14:paraId="461FA0F0" w14:textId="77777777" w:rsidR="004957F8" w:rsidRPr="004957F8" w:rsidRDefault="004957F8" w:rsidP="004957F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57F8">
        <w:rPr>
          <w:rFonts w:ascii="Calibri" w:hAnsi="Calibri" w:cs="Calibri"/>
        </w:rPr>
        <w:t>An attendant should be present just outside of the area anytime someone is working inside</w:t>
      </w:r>
    </w:p>
    <w:p w14:paraId="466DF6F2" w14:textId="77777777" w:rsidR="004957F8" w:rsidRPr="004957F8" w:rsidRDefault="004957F8" w:rsidP="004957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75E21DC" w14:textId="35EC082A" w:rsidR="001B4850" w:rsidRPr="004957F8" w:rsidRDefault="004957F8" w:rsidP="004957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957F8">
        <w:rPr>
          <w:rFonts w:ascii="Calibri" w:hAnsi="Calibri" w:cs="Calibri"/>
          <w:sz w:val="22"/>
          <w:szCs w:val="22"/>
        </w:rPr>
        <w:t xml:space="preserve">If there is question of whether an area is considered a confined space, a manager should be contacted. </w:t>
      </w:r>
      <w:r w:rsidR="0006613B" w:rsidRPr="004957F8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F2085FC" wp14:editId="28FD7D2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4957F8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7B97"/>
    <w:multiLevelType w:val="hybridMultilevel"/>
    <w:tmpl w:val="65BE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666D"/>
    <w:multiLevelType w:val="hybridMultilevel"/>
    <w:tmpl w:val="515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10EB"/>
    <w:multiLevelType w:val="hybridMultilevel"/>
    <w:tmpl w:val="ABD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6A9"/>
    <w:multiLevelType w:val="hybridMultilevel"/>
    <w:tmpl w:val="80E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CE4EFC"/>
    <w:multiLevelType w:val="hybridMultilevel"/>
    <w:tmpl w:val="A1EE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D0606"/>
    <w:multiLevelType w:val="hybridMultilevel"/>
    <w:tmpl w:val="A8E4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2"/>
  </w:num>
  <w:num w:numId="5">
    <w:abstractNumId w:val="16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15"/>
  </w:num>
  <w:num w:numId="13">
    <w:abstractNumId w:val="6"/>
  </w:num>
  <w:num w:numId="14">
    <w:abstractNumId w:val="7"/>
  </w:num>
  <w:num w:numId="15">
    <w:abstractNumId w:val="2"/>
  </w:num>
  <w:num w:numId="16">
    <w:abstractNumId w:val="10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51F68"/>
    <w:rsid w:val="0006613B"/>
    <w:rsid w:val="000D284E"/>
    <w:rsid w:val="000F3D3B"/>
    <w:rsid w:val="0010412C"/>
    <w:rsid w:val="00144421"/>
    <w:rsid w:val="001730F4"/>
    <w:rsid w:val="001B4850"/>
    <w:rsid w:val="001C594A"/>
    <w:rsid w:val="00204695"/>
    <w:rsid w:val="00230F2D"/>
    <w:rsid w:val="002562B9"/>
    <w:rsid w:val="00265008"/>
    <w:rsid w:val="002E257D"/>
    <w:rsid w:val="002F213B"/>
    <w:rsid w:val="00355DB1"/>
    <w:rsid w:val="00372264"/>
    <w:rsid w:val="00394FD8"/>
    <w:rsid w:val="003A3910"/>
    <w:rsid w:val="00402E6E"/>
    <w:rsid w:val="00430324"/>
    <w:rsid w:val="00474310"/>
    <w:rsid w:val="004957F8"/>
    <w:rsid w:val="005064B6"/>
    <w:rsid w:val="00506D5D"/>
    <w:rsid w:val="00507856"/>
    <w:rsid w:val="00586463"/>
    <w:rsid w:val="00683100"/>
    <w:rsid w:val="006D14EB"/>
    <w:rsid w:val="006D22A1"/>
    <w:rsid w:val="00715AFA"/>
    <w:rsid w:val="00720873"/>
    <w:rsid w:val="00740798"/>
    <w:rsid w:val="00817D2B"/>
    <w:rsid w:val="008B0F31"/>
    <w:rsid w:val="008D7EE7"/>
    <w:rsid w:val="008E1525"/>
    <w:rsid w:val="00900DE9"/>
    <w:rsid w:val="00997A28"/>
    <w:rsid w:val="009D2E12"/>
    <w:rsid w:val="00A356DD"/>
    <w:rsid w:val="00A73F24"/>
    <w:rsid w:val="00AC119A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2021-08-03T19:26:00Z</dcterms:created>
  <dcterms:modified xsi:type="dcterms:W3CDTF">2021-08-03T19:26:00Z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